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6600">
    <v:background id="_x0000_s1025" o:bwmode="white" fillcolor="#060">
      <v:fill r:id="rId3" o:title="Πράσινο μάρμαρο" type="tile"/>
    </v:background>
  </w:background>
  <w:body>
    <w:p w:rsidR="00F43CF8" w:rsidRDefault="00F43CF8" w:rsidP="00CF17C7">
      <w:pPr>
        <w:jc w:val="center"/>
        <w:rPr>
          <w:rFonts w:asciiTheme="majorHAnsi" w:hAnsiTheme="majorHAnsi"/>
          <w:i/>
          <w:color w:val="CCC0D9" w:themeColor="accent4" w:themeTint="66"/>
          <w:sz w:val="22"/>
        </w:rPr>
      </w:pPr>
      <w:r>
        <w:rPr>
          <w:rFonts w:asciiTheme="majorHAnsi" w:hAnsiTheme="majorHAnsi"/>
          <w:i/>
          <w:noProof/>
          <w:color w:val="CCC0D9" w:themeColor="accent4" w:themeTint="66"/>
          <w:sz w:val="2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-906145</wp:posOffset>
            </wp:positionV>
            <wp:extent cx="808990" cy="2604770"/>
            <wp:effectExtent l="19050" t="0" r="0" b="0"/>
            <wp:wrapSquare wrapText="bothSides"/>
            <wp:docPr id="5" name="Εικόνα 1" descr="C:\Users\01\Desktop\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i/>
          <w:noProof/>
          <w:color w:val="CCC0D9" w:themeColor="accent4" w:themeTint="66"/>
          <w:sz w:val="2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-906145</wp:posOffset>
            </wp:positionV>
            <wp:extent cx="6722745" cy="1103630"/>
            <wp:effectExtent l="19050" t="0" r="1905" b="0"/>
            <wp:wrapSquare wrapText="bothSides"/>
            <wp:docPr id="4" name="Εικόνα 4" descr="C:\Users\Aggeliki\Desktop\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geliki\Desktop\λογότυπ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4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EEF" w:rsidRPr="00D55F91" w:rsidRDefault="00CF17C7" w:rsidP="00347205">
      <w:pPr>
        <w:jc w:val="center"/>
        <w:outlineLvl w:val="0"/>
        <w:rPr>
          <w:rFonts w:asciiTheme="majorHAnsi" w:hAnsiTheme="majorHAnsi"/>
          <w:b/>
          <w:i/>
          <w:color w:val="FFFFFF" w:themeColor="background1"/>
          <w:sz w:val="22"/>
        </w:rPr>
      </w:pPr>
      <w:r w:rsidRPr="00D55F91">
        <w:rPr>
          <w:rFonts w:asciiTheme="majorHAnsi" w:hAnsiTheme="majorHAnsi"/>
          <w:b/>
          <w:i/>
          <w:color w:val="FFFFFF" w:themeColor="background1"/>
          <w:sz w:val="22"/>
        </w:rPr>
        <w:t>Το εργαστήρι συμμετέχει στο 1</w:t>
      </w:r>
      <w:r w:rsidRPr="00D55F91">
        <w:rPr>
          <w:rFonts w:asciiTheme="majorHAnsi" w:hAnsiTheme="majorHAnsi"/>
          <w:b/>
          <w:i/>
          <w:color w:val="FFFFFF" w:themeColor="background1"/>
          <w:sz w:val="22"/>
          <w:vertAlign w:val="superscript"/>
        </w:rPr>
        <w:t>ο</w:t>
      </w:r>
      <w:r w:rsidRPr="00D55F91">
        <w:rPr>
          <w:rFonts w:asciiTheme="majorHAnsi" w:hAnsiTheme="majorHAnsi"/>
          <w:b/>
          <w:i/>
          <w:color w:val="FFFFFF" w:themeColor="background1"/>
          <w:sz w:val="22"/>
        </w:rPr>
        <w:t xml:space="preserve"> Πανελλήνιο Συμπόσιο Συγγραφέων Αργολίδας</w:t>
      </w:r>
    </w:p>
    <w:p w:rsidR="0037373A" w:rsidRPr="00D55F91" w:rsidRDefault="004F2F3A" w:rsidP="004F2F3A">
      <w:pPr>
        <w:jc w:val="center"/>
        <w:rPr>
          <w:rFonts w:asciiTheme="majorHAnsi" w:hAnsiTheme="majorHAnsi"/>
          <w:b/>
          <w:color w:val="F2F2F2" w:themeColor="background1" w:themeShade="F2"/>
          <w:sz w:val="44"/>
          <w:szCs w:val="44"/>
        </w:rPr>
      </w:pPr>
      <w:r w:rsidRPr="00D55F91">
        <w:rPr>
          <w:rFonts w:asciiTheme="majorHAnsi" w:hAnsiTheme="majorHAnsi"/>
          <w:b/>
          <w:color w:val="F2F2F2" w:themeColor="background1" w:themeShade="F2"/>
          <w:sz w:val="44"/>
          <w:szCs w:val="44"/>
        </w:rPr>
        <w:t>Παρασκευή 4 Απριλίου 2016, ώρα 19.30’</w:t>
      </w:r>
    </w:p>
    <w:p w:rsidR="004F2F3A" w:rsidRPr="00D55F91" w:rsidRDefault="004F2F3A" w:rsidP="004F2F3A">
      <w:pPr>
        <w:jc w:val="center"/>
        <w:rPr>
          <w:rFonts w:asciiTheme="majorHAnsi" w:hAnsiTheme="majorHAnsi"/>
          <w:b/>
          <w:sz w:val="40"/>
          <w:szCs w:val="40"/>
        </w:rPr>
      </w:pPr>
      <w:r w:rsidRPr="00D55F91">
        <w:rPr>
          <w:rFonts w:asciiTheme="majorHAnsi" w:hAnsiTheme="majorHAnsi"/>
          <w:b/>
          <w:sz w:val="40"/>
          <w:szCs w:val="40"/>
        </w:rPr>
        <w:t>4</w:t>
      </w:r>
      <w:r w:rsidRPr="00D55F91">
        <w:rPr>
          <w:rFonts w:asciiTheme="majorHAnsi" w:hAnsiTheme="majorHAnsi"/>
          <w:b/>
          <w:sz w:val="40"/>
          <w:szCs w:val="40"/>
          <w:vertAlign w:val="superscript"/>
        </w:rPr>
        <w:t>ο</w:t>
      </w:r>
      <w:r w:rsidRPr="00D55F91">
        <w:rPr>
          <w:rFonts w:asciiTheme="majorHAnsi" w:hAnsiTheme="majorHAnsi"/>
          <w:b/>
          <w:sz w:val="40"/>
          <w:szCs w:val="40"/>
        </w:rPr>
        <w:t xml:space="preserve"> Δημοτικό Σχολείο Ναυπλίου</w:t>
      </w:r>
    </w:p>
    <w:p w:rsidR="004F2F3A" w:rsidRPr="00F43CF8" w:rsidRDefault="009D6299" w:rsidP="004F2F3A">
      <w:pPr>
        <w:jc w:val="center"/>
        <w:rPr>
          <w:rFonts w:asciiTheme="majorHAnsi" w:hAnsiTheme="majorHAnsi"/>
          <w:b/>
          <w:sz w:val="32"/>
          <w:szCs w:val="32"/>
        </w:rPr>
      </w:pPr>
      <w:r w:rsidRPr="009D6299">
        <w:rPr>
          <w:rFonts w:asciiTheme="majorHAnsi" w:hAnsiTheme="majorHAnsi"/>
          <w:b/>
          <w:sz w:val="40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4.8pt;height:38.7pt" adj="7200" fillcolor="black">
            <v:shadow on="t" color="#868686" opacity=".5" offset="-6pt,6pt"/>
            <v:textpath style="font-family:&quot;Times New Roman&quot;;font-weight:bold;v-text-kern:t" trim="t" fitpath="t" string="«Πώς λιώνει μια πανοπλία;»"/>
          </v:shape>
        </w:pict>
      </w:r>
    </w:p>
    <w:p w:rsidR="004F2F3A" w:rsidRPr="004F2F3A" w:rsidRDefault="00F43CF8" w:rsidP="004F2F3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41275</wp:posOffset>
            </wp:positionV>
            <wp:extent cx="3611245" cy="5281295"/>
            <wp:effectExtent l="19050" t="0" r="8255" b="0"/>
            <wp:wrapSquare wrapText="bothSides"/>
            <wp:docPr id="6" name="Εικόνα 2" descr="C:\Users\01\Desktop\panop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panop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528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4F2F3A" w:rsidRPr="004F2F3A" w:rsidRDefault="004F2F3A" w:rsidP="004F2F3A">
      <w:pPr>
        <w:rPr>
          <w:rFonts w:asciiTheme="majorHAnsi" w:hAnsiTheme="majorHAnsi"/>
          <w:sz w:val="32"/>
          <w:szCs w:val="32"/>
        </w:rPr>
      </w:pPr>
    </w:p>
    <w:p w:rsidR="00CF17C7" w:rsidRDefault="00CF17C7" w:rsidP="00CF17C7">
      <w:pPr>
        <w:rPr>
          <w:rFonts w:asciiTheme="majorHAnsi" w:hAnsiTheme="majorHAnsi"/>
          <w:sz w:val="32"/>
          <w:szCs w:val="32"/>
        </w:rPr>
      </w:pPr>
    </w:p>
    <w:p w:rsidR="004E56A7" w:rsidRPr="00D55F91" w:rsidRDefault="004F2F3A" w:rsidP="00347205">
      <w:pPr>
        <w:outlineLvl w:val="0"/>
        <w:rPr>
          <w:rFonts w:asciiTheme="majorHAnsi" w:hAnsiTheme="majorHAnsi"/>
          <w:b/>
          <w:sz w:val="32"/>
          <w:szCs w:val="32"/>
        </w:rPr>
      </w:pPr>
      <w:r w:rsidRPr="00D55F91">
        <w:rPr>
          <w:rFonts w:asciiTheme="majorHAnsi" w:hAnsiTheme="majorHAnsi"/>
          <w:b/>
          <w:sz w:val="32"/>
          <w:szCs w:val="32"/>
        </w:rPr>
        <w:t>Θ</w:t>
      </w:r>
      <w:r w:rsidR="004E56A7" w:rsidRPr="00D55F91">
        <w:rPr>
          <w:rFonts w:asciiTheme="majorHAnsi" w:hAnsiTheme="majorHAnsi"/>
          <w:b/>
          <w:sz w:val="32"/>
          <w:szCs w:val="32"/>
        </w:rPr>
        <w:t xml:space="preserve">εατρικό εργαστήρι δημιουργικής γραφής </w:t>
      </w:r>
      <w:r w:rsidRPr="00D55F91">
        <w:rPr>
          <w:rFonts w:asciiTheme="majorHAnsi" w:hAnsiTheme="majorHAnsi"/>
          <w:b/>
          <w:sz w:val="32"/>
          <w:szCs w:val="32"/>
        </w:rPr>
        <w:t xml:space="preserve">για παιδιά </w:t>
      </w:r>
    </w:p>
    <w:p w:rsidR="00CF17C7" w:rsidRPr="00D55F91" w:rsidRDefault="004E56A7" w:rsidP="00347205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D55F91">
        <w:rPr>
          <w:rFonts w:asciiTheme="majorHAnsi" w:hAnsiTheme="majorHAnsi"/>
          <w:b/>
          <w:sz w:val="32"/>
          <w:szCs w:val="32"/>
        </w:rPr>
        <w:t>9 – 11 ετών (κλειστή ομάδα)</w:t>
      </w:r>
      <w:r w:rsidR="00CF17C7" w:rsidRPr="00D55F91">
        <w:rPr>
          <w:rFonts w:asciiTheme="majorHAnsi" w:hAnsiTheme="majorHAnsi"/>
          <w:b/>
          <w:sz w:val="32"/>
          <w:szCs w:val="32"/>
        </w:rPr>
        <w:t xml:space="preserve">                   </w:t>
      </w:r>
    </w:p>
    <w:p w:rsidR="004E56A7" w:rsidRDefault="009D6299" w:rsidP="00347205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2.55pt;margin-top:14.45pt;width:619.65pt;height:61.15pt;z-index:251663360" fillcolor="#f79646 [3209]" strokecolor="#f79646 [3209]" strokeweight="10pt">
            <v:stroke linestyle="thinThin"/>
            <v:shadow color="#868686"/>
            <v:textbox>
              <w:txbxContent>
                <w:p w:rsidR="004E56A7" w:rsidRPr="00B10438" w:rsidRDefault="00F43CF8" w:rsidP="00F43CF8">
                  <w:pPr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  <w:t xml:space="preserve">    </w:t>
                  </w:r>
                  <w:r w:rsidR="00AE7464"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  <w:t>Εμψυχώνουν μεταπτυχιακές φοιτήτριες:</w:t>
                  </w:r>
                  <w:r w:rsidR="004E56A7" w:rsidRPr="00B10438"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  <w:t xml:space="preserve"> Κωνσταντίνα </w:t>
                  </w:r>
                  <w:proofErr w:type="spellStart"/>
                  <w:r w:rsidR="004E56A7" w:rsidRPr="00B10438"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  <w:t>Κατσίκη</w:t>
                  </w:r>
                  <w:proofErr w:type="spellEnd"/>
                  <w:r w:rsidR="004E56A7" w:rsidRPr="00B10438">
                    <w:rPr>
                      <w:rFonts w:asciiTheme="majorHAnsi" w:hAnsiTheme="majorHAnsi"/>
                      <w:b/>
                      <w:color w:val="000000" w:themeColor="text1"/>
                      <w:sz w:val="32"/>
                      <w:szCs w:val="32"/>
                    </w:rPr>
                    <w:t xml:space="preserve"> &amp; Αγγελική Τσάκωνα</w:t>
                  </w:r>
                </w:p>
              </w:txbxContent>
            </v:textbox>
          </v:shape>
        </w:pict>
      </w:r>
      <w:r w:rsidR="00CF17C7">
        <w:rPr>
          <w:rFonts w:asciiTheme="majorHAnsi" w:hAnsiTheme="majorHAnsi"/>
          <w:b/>
          <w:sz w:val="32"/>
          <w:szCs w:val="32"/>
        </w:rPr>
        <w:t xml:space="preserve">                                                   Τ</w:t>
      </w:r>
    </w:p>
    <w:p w:rsidR="004E56A7" w:rsidRDefault="004E56A7" w:rsidP="004E56A7">
      <w:pPr>
        <w:jc w:val="center"/>
        <w:rPr>
          <w:rFonts w:asciiTheme="majorHAnsi" w:hAnsiTheme="majorHAnsi"/>
          <w:b/>
          <w:sz w:val="32"/>
          <w:szCs w:val="32"/>
        </w:rPr>
      </w:pPr>
    </w:p>
    <w:p w:rsidR="004E56A7" w:rsidRPr="004E56A7" w:rsidRDefault="004E56A7" w:rsidP="004E56A7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4E56A7" w:rsidRPr="004E56A7" w:rsidSect="004E56A7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DF" w:rsidRDefault="007317DF" w:rsidP="0037373A">
      <w:pPr>
        <w:spacing w:after="0" w:line="240" w:lineRule="auto"/>
      </w:pPr>
      <w:r>
        <w:separator/>
      </w:r>
    </w:p>
  </w:endnote>
  <w:endnote w:type="continuationSeparator" w:id="0">
    <w:p w:rsidR="007317DF" w:rsidRDefault="007317DF" w:rsidP="003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DF" w:rsidRDefault="007317DF" w:rsidP="0037373A">
      <w:pPr>
        <w:spacing w:after="0" w:line="240" w:lineRule="auto"/>
      </w:pPr>
      <w:r>
        <w:separator/>
      </w:r>
    </w:p>
  </w:footnote>
  <w:footnote w:type="continuationSeparator" w:id="0">
    <w:p w:rsidR="007317DF" w:rsidRDefault="007317DF" w:rsidP="00373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4FC5"/>
    <w:rsid w:val="00050339"/>
    <w:rsid w:val="000522BF"/>
    <w:rsid w:val="00061A65"/>
    <w:rsid w:val="00072B43"/>
    <w:rsid w:val="001141CF"/>
    <w:rsid w:val="00173E14"/>
    <w:rsid w:val="00192B57"/>
    <w:rsid w:val="001C5058"/>
    <w:rsid w:val="001C733B"/>
    <w:rsid w:val="001F4FC5"/>
    <w:rsid w:val="002564BE"/>
    <w:rsid w:val="00296258"/>
    <w:rsid w:val="002D546F"/>
    <w:rsid w:val="00303DF9"/>
    <w:rsid w:val="00332C27"/>
    <w:rsid w:val="00340EE3"/>
    <w:rsid w:val="00347205"/>
    <w:rsid w:val="0037373A"/>
    <w:rsid w:val="00375258"/>
    <w:rsid w:val="003A157E"/>
    <w:rsid w:val="003D5626"/>
    <w:rsid w:val="003E1886"/>
    <w:rsid w:val="00407DA7"/>
    <w:rsid w:val="004201AB"/>
    <w:rsid w:val="004E56A7"/>
    <w:rsid w:val="004F2F3A"/>
    <w:rsid w:val="00522506"/>
    <w:rsid w:val="00527F30"/>
    <w:rsid w:val="00572630"/>
    <w:rsid w:val="005D3088"/>
    <w:rsid w:val="00600F95"/>
    <w:rsid w:val="0061214D"/>
    <w:rsid w:val="0061262E"/>
    <w:rsid w:val="00690C30"/>
    <w:rsid w:val="006978E6"/>
    <w:rsid w:val="006F5497"/>
    <w:rsid w:val="007317DF"/>
    <w:rsid w:val="00747FE9"/>
    <w:rsid w:val="00762D0A"/>
    <w:rsid w:val="00771AB6"/>
    <w:rsid w:val="00777FC6"/>
    <w:rsid w:val="007A77C5"/>
    <w:rsid w:val="007C0CF7"/>
    <w:rsid w:val="007F0A19"/>
    <w:rsid w:val="0088791C"/>
    <w:rsid w:val="0089512D"/>
    <w:rsid w:val="008A3AC6"/>
    <w:rsid w:val="008A3E29"/>
    <w:rsid w:val="008B309E"/>
    <w:rsid w:val="008B55EA"/>
    <w:rsid w:val="008C36D3"/>
    <w:rsid w:val="008C603C"/>
    <w:rsid w:val="008E40C0"/>
    <w:rsid w:val="009D6299"/>
    <w:rsid w:val="00A22665"/>
    <w:rsid w:val="00A80AAC"/>
    <w:rsid w:val="00A95725"/>
    <w:rsid w:val="00AE2C0E"/>
    <w:rsid w:val="00AE7464"/>
    <w:rsid w:val="00B10438"/>
    <w:rsid w:val="00B47EB2"/>
    <w:rsid w:val="00B72B8A"/>
    <w:rsid w:val="00B80901"/>
    <w:rsid w:val="00B846C9"/>
    <w:rsid w:val="00BA06A2"/>
    <w:rsid w:val="00BD544A"/>
    <w:rsid w:val="00BF3740"/>
    <w:rsid w:val="00C21D5D"/>
    <w:rsid w:val="00C33534"/>
    <w:rsid w:val="00CC6BB0"/>
    <w:rsid w:val="00CD1870"/>
    <w:rsid w:val="00CE154B"/>
    <w:rsid w:val="00CF17C7"/>
    <w:rsid w:val="00CF5EEF"/>
    <w:rsid w:val="00CF6015"/>
    <w:rsid w:val="00D55F91"/>
    <w:rsid w:val="00DF4AA4"/>
    <w:rsid w:val="00E00E7F"/>
    <w:rsid w:val="00E12BCC"/>
    <w:rsid w:val="00E210C9"/>
    <w:rsid w:val="00E62827"/>
    <w:rsid w:val="00E6503A"/>
    <w:rsid w:val="00E663C0"/>
    <w:rsid w:val="00E7525A"/>
    <w:rsid w:val="00EB32B2"/>
    <w:rsid w:val="00EF4A47"/>
    <w:rsid w:val="00EF7252"/>
    <w:rsid w:val="00F34513"/>
    <w:rsid w:val="00F43CF8"/>
    <w:rsid w:val="00F5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4F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73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7373A"/>
  </w:style>
  <w:style w:type="paragraph" w:styleId="a5">
    <w:name w:val="footer"/>
    <w:basedOn w:val="a"/>
    <w:link w:val="Char1"/>
    <w:uiPriority w:val="99"/>
    <w:semiHidden/>
    <w:unhideWhenUsed/>
    <w:rsid w:val="003737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7373A"/>
  </w:style>
  <w:style w:type="paragraph" w:styleId="a6">
    <w:name w:val="Document Map"/>
    <w:basedOn w:val="a"/>
    <w:link w:val="Char2"/>
    <w:uiPriority w:val="99"/>
    <w:semiHidden/>
    <w:unhideWhenUsed/>
    <w:rsid w:val="0034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uiPriority w:val="99"/>
    <w:semiHidden/>
    <w:rsid w:val="0034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B2EF-6B70-4798-B89C-F050F065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Aggeliki</cp:lastModifiedBy>
  <cp:revision>2</cp:revision>
  <dcterms:created xsi:type="dcterms:W3CDTF">2016-04-05T08:07:00Z</dcterms:created>
  <dcterms:modified xsi:type="dcterms:W3CDTF">2016-04-05T08:07:00Z</dcterms:modified>
</cp:coreProperties>
</file>